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0C" w:rsidRPr="00B82A56" w:rsidRDefault="00B0340C" w:rsidP="00DD6E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82A56">
        <w:rPr>
          <w:rFonts w:ascii="Times New Roman" w:hAnsi="Times New Roman"/>
          <w:b/>
          <w:sz w:val="28"/>
        </w:rPr>
        <w:t>"Билет в будущее" в Нижегородской области</w:t>
      </w:r>
    </w:p>
    <w:p w:rsidR="00B0340C" w:rsidRDefault="00B0340C" w:rsidP="00DD6EA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40C" w:rsidRDefault="00B0340C" w:rsidP="00DD6EA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40C" w:rsidRPr="00B82A56" w:rsidRDefault="00B0340C" w:rsidP="00B82A56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DD6EA6">
        <w:rPr>
          <w:rFonts w:ascii="Times New Roman" w:hAnsi="Times New Roman"/>
          <w:sz w:val="28"/>
          <w:szCs w:val="28"/>
          <w:shd w:val="clear" w:color="auto" w:fill="FFFFFF"/>
        </w:rPr>
        <w:t xml:space="preserve">Нижегородская область входит в число </w:t>
      </w:r>
      <w:r w:rsidRPr="00DD6E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36 </w:t>
      </w:r>
      <w:r w:rsidRPr="00DD6EA6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субъектов</w:t>
      </w:r>
      <w:r w:rsidRPr="00DD6EA6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Федерации, реализующих проект по ранней профессиональной ориентации учащихся 6-11-х классов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6EA6"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общеобразовательных учреждений «Билет в будущее» в 2019 году.</w:t>
      </w:r>
      <w:r w:rsidRPr="00DD6EA6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DD6EA6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реализации проекта участники примут участие в тестировании, а также мероприятиях ознакомительного, вовлеченного и углубленного форматов. После прохождения всех этапов каждый участник проекта получает рекомендации по построению индивидуального учебного плана, в котором </w:t>
      </w:r>
      <w:r w:rsidRPr="00DD6EA6">
        <w:rPr>
          <w:rFonts w:ascii="Times New Roman" w:hAnsi="Times New Roman"/>
          <w:sz w:val="28"/>
          <w:szCs w:val="28"/>
        </w:rPr>
        <w:t>содержится информация о развивающих мероприятиях, курсах, кружках, доступных в его городе, и максимально подходящих под интересы и уровень знаний участника.</w:t>
      </w:r>
    </w:p>
    <w:p w:rsidR="00B0340C" w:rsidRPr="00DD6EA6" w:rsidRDefault="00B0340C" w:rsidP="00DD6EA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EA6">
        <w:rPr>
          <w:rFonts w:ascii="Times New Roman" w:hAnsi="Times New Roman"/>
          <w:sz w:val="28"/>
          <w:szCs w:val="28"/>
          <w:shd w:val="clear" w:color="auto" w:fill="FFFFFF"/>
        </w:rPr>
        <w:br/>
      </w:r>
      <w:hyperlink r:id="rId5" w:history="1">
        <w:r w:rsidRPr="00DD6EA6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#рмц52</w:t>
        </w:r>
      </w:hyperlink>
      <w:r w:rsidRPr="00DD6EA6">
        <w:rPr>
          <w:rFonts w:ascii="Times New Roman" w:hAnsi="Times New Roman"/>
        </w:rPr>
        <w:t>#билетвбудущее#профориентация #</w:t>
      </w:r>
      <w:r w:rsidRPr="00DD6EA6">
        <w:rPr>
          <w:rFonts w:ascii="Times New Roman" w:hAnsi="Times New Roman"/>
          <w:lang w:val="en-US"/>
        </w:rPr>
        <w:t>worldskills</w:t>
      </w:r>
    </w:p>
    <w:p w:rsidR="00B0340C" w:rsidRDefault="00B0340C"/>
    <w:sectPr w:rsidR="00B0340C" w:rsidSect="006A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039"/>
    <w:multiLevelType w:val="hybridMultilevel"/>
    <w:tmpl w:val="66D4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EA6"/>
    <w:rsid w:val="000A55D1"/>
    <w:rsid w:val="0028002A"/>
    <w:rsid w:val="004056D7"/>
    <w:rsid w:val="00537553"/>
    <w:rsid w:val="006A0703"/>
    <w:rsid w:val="00B0340C"/>
    <w:rsid w:val="00B82A56"/>
    <w:rsid w:val="00DD0678"/>
    <w:rsid w:val="00DD16A8"/>
    <w:rsid w:val="00DD6EA6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A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D6EA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6EA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1%80%D0%BC%D1%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123</Words>
  <Characters>707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2019-09-27T08:24:00Z</dcterms:created>
  <dcterms:modified xsi:type="dcterms:W3CDTF">2019-09-30T04:45:00Z</dcterms:modified>
</cp:coreProperties>
</file>